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FF30" w14:textId="186A8F23" w:rsidR="008F3426" w:rsidRPr="008F3426" w:rsidRDefault="008F3426" w:rsidP="008F3426">
      <w:pPr>
        <w:rPr>
          <w:b/>
          <w:bCs/>
          <w:sz w:val="24"/>
          <w:szCs w:val="24"/>
        </w:rPr>
      </w:pPr>
      <w:r w:rsidRPr="008F3426">
        <w:rPr>
          <w:b/>
          <w:bCs/>
          <w:sz w:val="24"/>
          <w:szCs w:val="24"/>
        </w:rPr>
        <w:t xml:space="preserve">60 students hurt as lightning strikes St Brigid’s </w:t>
      </w:r>
      <w:proofErr w:type="spellStart"/>
      <w:r w:rsidRPr="008F3426">
        <w:rPr>
          <w:b/>
          <w:bCs/>
          <w:sz w:val="24"/>
          <w:szCs w:val="24"/>
        </w:rPr>
        <w:t>Nangwe</w:t>
      </w:r>
      <w:proofErr w:type="spellEnd"/>
      <w:r w:rsidRPr="008F3426">
        <w:rPr>
          <w:b/>
          <w:bCs/>
          <w:sz w:val="24"/>
          <w:szCs w:val="24"/>
        </w:rPr>
        <w:t xml:space="preserve"> Secondary School</w:t>
      </w:r>
      <w:r w:rsidRPr="008F3426">
        <w:rPr>
          <w:b/>
          <w:bCs/>
          <w:sz w:val="24"/>
          <w:szCs w:val="24"/>
        </w:rPr>
        <w:t xml:space="preserve"> - Kenya</w:t>
      </w:r>
    </w:p>
    <w:p w14:paraId="0674DC10" w14:textId="31FC511A" w:rsidR="008F3426" w:rsidRDefault="008F3426" w:rsidP="008F3426">
      <w:pPr>
        <w:ind w:left="360"/>
      </w:pPr>
      <w:hyperlink r:id="rId5" w:history="1">
        <w:r w:rsidRPr="008F3426">
          <w:rPr>
            <w:rStyle w:val="Hyperlink"/>
          </w:rPr>
          <w:t xml:space="preserve"> Raphael </w:t>
        </w:r>
        <w:proofErr w:type="spellStart"/>
        <w:r w:rsidRPr="008F3426">
          <w:rPr>
            <w:rStyle w:val="Hyperlink"/>
          </w:rPr>
          <w:t>Wanjala</w:t>
        </w:r>
        <w:proofErr w:type="spellEnd"/>
        <w:r w:rsidRPr="008F3426">
          <w:rPr>
            <w:rStyle w:val="Hyperlink"/>
          </w:rPr>
          <w:t xml:space="preserve"> And Jackline </w:t>
        </w:r>
        <w:proofErr w:type="spellStart"/>
        <w:r w:rsidRPr="008F3426">
          <w:rPr>
            <w:rStyle w:val="Hyperlink"/>
          </w:rPr>
          <w:t>Inyanji</w:t>
        </w:r>
        <w:proofErr w:type="spellEnd"/>
      </w:hyperlink>
      <w:r w:rsidRPr="008F3426">
        <w:t>  05th Mar 2019 00:00:00 GMT +0300</w:t>
      </w:r>
      <w:bookmarkStart w:id="0" w:name="_GoBack"/>
      <w:bookmarkEnd w:id="0"/>
    </w:p>
    <w:p w14:paraId="37C018E1" w14:textId="3CC99003" w:rsidR="008F3426" w:rsidRPr="008F3426" w:rsidRDefault="008F3426" w:rsidP="008F3426">
      <w:r w:rsidRPr="008F3426">
        <w:t>https://www.standardmedia.co.ke/article/2001315258/60-students-hurt-as-lightning-strikes-school</w:t>
      </w:r>
    </w:p>
    <w:p w14:paraId="4C2AFC99" w14:textId="38D4A28C" w:rsidR="008F3426" w:rsidRPr="008F3426" w:rsidRDefault="008F3426" w:rsidP="008F3426">
      <w:r w:rsidRPr="008F3426">
        <w:drawing>
          <wp:inline distT="0" distB="0" distL="0" distR="0" wp14:anchorId="5EEE334D" wp14:editId="01B5DC64">
            <wp:extent cx="5943600" cy="3714750"/>
            <wp:effectExtent l="0" t="0" r="0" b="0"/>
            <wp:docPr id="2" name="Picture 2" descr="https://www.standardmedia.co.ke/images/monday/topjkdgfsdkzuh525c7d88892e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andardmedia.co.ke/images/monday/topjkdgfsdkzuh525c7d88892e31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roofErr w:type="spellStart"/>
      <w:r w:rsidRPr="008F3426">
        <w:rPr>
          <w:b/>
          <w:bCs/>
          <w:i/>
          <w:iCs/>
        </w:rPr>
        <w:t>Navakholo</w:t>
      </w:r>
      <w:proofErr w:type="spellEnd"/>
      <w:r w:rsidRPr="008F3426">
        <w:rPr>
          <w:b/>
          <w:bCs/>
          <w:i/>
          <w:iCs/>
        </w:rPr>
        <w:t xml:space="preserve"> MP Emmanuel </w:t>
      </w:r>
      <w:proofErr w:type="spellStart"/>
      <w:r w:rsidRPr="008F3426">
        <w:rPr>
          <w:b/>
          <w:bCs/>
          <w:i/>
          <w:iCs/>
        </w:rPr>
        <w:t>Wangwe</w:t>
      </w:r>
      <w:proofErr w:type="spellEnd"/>
      <w:r w:rsidRPr="008F3426">
        <w:rPr>
          <w:b/>
          <w:bCs/>
          <w:i/>
          <w:iCs/>
        </w:rPr>
        <w:t xml:space="preserve"> (Left) shows one lightening arrester he has helped install at </w:t>
      </w:r>
      <w:proofErr w:type="spellStart"/>
      <w:r w:rsidRPr="008F3426">
        <w:rPr>
          <w:b/>
          <w:bCs/>
          <w:i/>
          <w:iCs/>
        </w:rPr>
        <w:t>Shilakwe</w:t>
      </w:r>
      <w:proofErr w:type="spellEnd"/>
      <w:r w:rsidRPr="008F3426">
        <w:rPr>
          <w:b/>
          <w:bCs/>
          <w:i/>
          <w:iCs/>
        </w:rPr>
        <w:t xml:space="preserve"> Primary School on Sunday</w:t>
      </w:r>
      <w:r w:rsidRPr="008F3426">
        <w:t xml:space="preserve">. [Benjamin </w:t>
      </w:r>
      <w:proofErr w:type="spellStart"/>
      <w:r w:rsidRPr="008F3426">
        <w:t>Sakwa</w:t>
      </w:r>
      <w:proofErr w:type="spellEnd"/>
      <w:r w:rsidRPr="008F3426">
        <w:t xml:space="preserve">, </w:t>
      </w:r>
      <w:proofErr w:type="gramStart"/>
      <w:r w:rsidRPr="008F3426">
        <w:t>Standard]At</w:t>
      </w:r>
      <w:proofErr w:type="gramEnd"/>
      <w:r w:rsidRPr="008F3426">
        <w:t xml:space="preserve"> least 60 students of St Brigid’s </w:t>
      </w:r>
      <w:proofErr w:type="spellStart"/>
      <w:r w:rsidRPr="008F3426">
        <w:t>Nangwe</w:t>
      </w:r>
      <w:proofErr w:type="spellEnd"/>
      <w:r w:rsidRPr="008F3426">
        <w:t xml:space="preserve"> Secondary School in </w:t>
      </w:r>
      <w:proofErr w:type="spellStart"/>
      <w:r w:rsidRPr="008F3426">
        <w:t>Kabuchai</w:t>
      </w:r>
      <w:proofErr w:type="spellEnd"/>
      <w:r w:rsidRPr="008F3426">
        <w:t xml:space="preserve"> Constituency were struck by lightning on Sunday night.</w:t>
      </w:r>
    </w:p>
    <w:p w14:paraId="2829488F" w14:textId="77777777" w:rsidR="008F3426" w:rsidRPr="008F3426" w:rsidRDefault="008F3426" w:rsidP="008F3426">
      <w:r w:rsidRPr="008F3426">
        <w:t xml:space="preserve">School Principal </w:t>
      </w:r>
      <w:proofErr w:type="spellStart"/>
      <w:r w:rsidRPr="008F3426">
        <w:t>Fransiscah</w:t>
      </w:r>
      <w:proofErr w:type="spellEnd"/>
      <w:r w:rsidRPr="008F3426">
        <w:t xml:space="preserve"> </w:t>
      </w:r>
      <w:proofErr w:type="spellStart"/>
      <w:r w:rsidRPr="008F3426">
        <w:t>Munyasia</w:t>
      </w:r>
      <w:proofErr w:type="spellEnd"/>
      <w:r w:rsidRPr="008F3426">
        <w:t xml:space="preserve"> said the students were taken to </w:t>
      </w:r>
      <w:proofErr w:type="spellStart"/>
      <w:r w:rsidRPr="008F3426">
        <w:t>Khalaba</w:t>
      </w:r>
      <w:proofErr w:type="spellEnd"/>
      <w:r w:rsidRPr="008F3426">
        <w:t xml:space="preserve"> Medical Centre, where 50 of them were treated and later discharged.</w:t>
      </w:r>
    </w:p>
    <w:p w14:paraId="52D15AA8" w14:textId="77777777" w:rsidR="008F3426" w:rsidRPr="008F3426" w:rsidRDefault="008F3426" w:rsidP="008F3426">
      <w:r w:rsidRPr="008F3426">
        <w:t>The remaining 10 were admitted to the same facility. Hospital attendants yesterday said the 10 were in stable condition.</w:t>
      </w:r>
    </w:p>
    <w:p w14:paraId="448FCE86" w14:textId="77777777" w:rsidR="008F3426" w:rsidRPr="008F3426" w:rsidRDefault="008F3426" w:rsidP="008F3426">
      <w:r w:rsidRPr="008F3426">
        <w:t xml:space="preserve">“The unfortunate incident happened when the girls were conducting their evening preps. The lightning struck and the frightened girls started calling for help. We rushed those injured to hospital,” said </w:t>
      </w:r>
      <w:proofErr w:type="spellStart"/>
      <w:r w:rsidRPr="008F3426">
        <w:t>Ms</w:t>
      </w:r>
      <w:proofErr w:type="spellEnd"/>
      <w:r w:rsidRPr="008F3426">
        <w:t xml:space="preserve"> </w:t>
      </w:r>
      <w:proofErr w:type="spellStart"/>
      <w:r w:rsidRPr="008F3426">
        <w:t>Munyasia</w:t>
      </w:r>
      <w:proofErr w:type="spellEnd"/>
      <w:r w:rsidRPr="008F3426">
        <w:t>.</w:t>
      </w:r>
    </w:p>
    <w:p w14:paraId="5BF2CF4F" w14:textId="77777777" w:rsidR="008F3426" w:rsidRPr="008F3426" w:rsidRDefault="008F3426" w:rsidP="008F3426">
      <w:r w:rsidRPr="008F3426">
        <w:rPr>
          <w:b/>
          <w:bCs/>
        </w:rPr>
        <w:t>SEE ALSO :</w:t>
      </w:r>
      <w:hyperlink r:id="rId7" w:history="1">
        <w:r w:rsidRPr="008F3426">
          <w:rPr>
            <w:rStyle w:val="Hyperlink"/>
          </w:rPr>
          <w:t>60 students injured in lightning strike</w:t>
        </w:r>
      </w:hyperlink>
    </w:p>
    <w:p w14:paraId="0D07E15E" w14:textId="77777777" w:rsidR="008F3426" w:rsidRPr="008F3426" w:rsidRDefault="008F3426" w:rsidP="008F3426">
      <w:r w:rsidRPr="008F3426">
        <w:t xml:space="preserve">Michael </w:t>
      </w:r>
      <w:proofErr w:type="spellStart"/>
      <w:r w:rsidRPr="008F3426">
        <w:t>Milimo</w:t>
      </w:r>
      <w:proofErr w:type="spellEnd"/>
      <w:r w:rsidRPr="008F3426">
        <w:t>, a medical officer at the facility, said those admitted had suffered burns but were responding well to treatment.</w:t>
      </w:r>
    </w:p>
    <w:p w14:paraId="025D9A8F" w14:textId="77777777" w:rsidR="008F3426" w:rsidRPr="008F3426" w:rsidRDefault="008F3426" w:rsidP="008F3426">
      <w:r w:rsidRPr="008F3426">
        <w:rPr>
          <w:b/>
          <w:bCs/>
        </w:rPr>
        <w:t>Lightening arresters</w:t>
      </w:r>
    </w:p>
    <w:p w14:paraId="5BFF1765" w14:textId="77777777" w:rsidR="008F3426" w:rsidRPr="008F3426" w:rsidRDefault="008F3426" w:rsidP="008F3426">
      <w:r w:rsidRPr="008F3426">
        <w:lastRenderedPageBreak/>
        <w:t xml:space="preserve">“They suffered burns as a result of the </w:t>
      </w:r>
      <w:proofErr w:type="gramStart"/>
      <w:r w:rsidRPr="008F3426">
        <w:t>lightning</w:t>
      </w:r>
      <w:proofErr w:type="gramEnd"/>
      <w:r w:rsidRPr="008F3426">
        <w:t xml:space="preserve"> but they are responding to treatment and we are hoping that they will be discharged soon,” Mr </w:t>
      </w:r>
      <w:proofErr w:type="spellStart"/>
      <w:r w:rsidRPr="008F3426">
        <w:t>Milimo</w:t>
      </w:r>
      <w:proofErr w:type="spellEnd"/>
      <w:r w:rsidRPr="008F3426">
        <w:t xml:space="preserve"> said.</w:t>
      </w:r>
    </w:p>
    <w:p w14:paraId="6431676A" w14:textId="77777777" w:rsidR="008F3426" w:rsidRPr="008F3426" w:rsidRDefault="008F3426" w:rsidP="008F3426">
      <w:r w:rsidRPr="008F3426">
        <w:t>Meanwhile, the national and county governments have been urged to install more lightning arresters in schools and market centres to reduce cases of people being struck.</w:t>
      </w:r>
    </w:p>
    <w:p w14:paraId="565949AA" w14:textId="77777777" w:rsidR="008F3426" w:rsidRPr="008F3426" w:rsidRDefault="008F3426" w:rsidP="008F3426">
      <w:proofErr w:type="spellStart"/>
      <w:r w:rsidRPr="008F3426">
        <w:t>Navakholo</w:t>
      </w:r>
      <w:proofErr w:type="spellEnd"/>
      <w:r w:rsidRPr="008F3426">
        <w:t xml:space="preserve"> MP Emmanuel </w:t>
      </w:r>
      <w:proofErr w:type="spellStart"/>
      <w:r w:rsidRPr="008F3426">
        <w:t>Wangwe</w:t>
      </w:r>
      <w:proofErr w:type="spellEnd"/>
      <w:r w:rsidRPr="008F3426">
        <w:t>, who noted that the county was prone to heavy rains, said schools had been affected the most by lightning incidents.</w:t>
      </w:r>
    </w:p>
    <w:p w14:paraId="3A6BD7C6" w14:textId="77777777" w:rsidR="008F3426" w:rsidRPr="008F3426" w:rsidRDefault="008F3426" w:rsidP="008F3426">
      <w:r w:rsidRPr="008F3426">
        <w:t>Deaths have also been recorded.</w:t>
      </w:r>
    </w:p>
    <w:p w14:paraId="564198AD" w14:textId="77777777" w:rsidR="008F3426" w:rsidRPr="008F3426" w:rsidRDefault="008F3426" w:rsidP="008F3426">
      <w:r w:rsidRPr="008F3426">
        <w:t xml:space="preserve">“Cases of lightning strikes are on the increase and schools have fallen victim of such disasters. We need efforts from both the national and county governments to safeguard our students,” Mr </w:t>
      </w:r>
      <w:proofErr w:type="spellStart"/>
      <w:r w:rsidRPr="008F3426">
        <w:t>Wangwe</w:t>
      </w:r>
      <w:proofErr w:type="spellEnd"/>
      <w:r w:rsidRPr="008F3426">
        <w:t xml:space="preserve"> said.</w:t>
      </w:r>
    </w:p>
    <w:p w14:paraId="2D8B0535" w14:textId="77777777" w:rsidR="008F3426" w:rsidRPr="008F3426" w:rsidRDefault="008F3426" w:rsidP="008F3426">
      <w:r w:rsidRPr="008F3426">
        <w:t xml:space="preserve">Last year, two pupils </w:t>
      </w:r>
      <w:proofErr w:type="gramStart"/>
      <w:r w:rsidRPr="008F3426">
        <w:t>died</w:t>
      </w:r>
      <w:proofErr w:type="gramEnd"/>
      <w:r w:rsidRPr="008F3426">
        <w:t xml:space="preserve"> and 22 others were injured during ball games held at </w:t>
      </w:r>
      <w:proofErr w:type="spellStart"/>
      <w:r w:rsidRPr="008F3426">
        <w:t>Esumeiya</w:t>
      </w:r>
      <w:proofErr w:type="spellEnd"/>
      <w:r w:rsidRPr="008F3426">
        <w:t xml:space="preserve"> Primary School.</w:t>
      </w:r>
    </w:p>
    <w:p w14:paraId="49538C5C" w14:textId="77777777" w:rsidR="008F3426" w:rsidRPr="008F3426" w:rsidRDefault="008F3426" w:rsidP="008F3426">
      <w:r w:rsidRPr="008F3426">
        <w:t xml:space="preserve">A 48-year-old man was also struck by lightning while in his house in </w:t>
      </w:r>
      <w:proofErr w:type="spellStart"/>
      <w:r w:rsidRPr="008F3426">
        <w:t>Mwambuli</w:t>
      </w:r>
      <w:proofErr w:type="spellEnd"/>
      <w:r w:rsidRPr="008F3426">
        <w:t xml:space="preserve"> village, </w:t>
      </w:r>
      <w:proofErr w:type="spellStart"/>
      <w:r w:rsidRPr="008F3426">
        <w:t>Lugari</w:t>
      </w:r>
      <w:proofErr w:type="spellEnd"/>
      <w:r w:rsidRPr="008F3426">
        <w:t xml:space="preserve"> sub-county.</w:t>
      </w:r>
    </w:p>
    <w:p w14:paraId="253C718D" w14:textId="77777777" w:rsidR="008F3426" w:rsidRPr="008F3426" w:rsidRDefault="008F3426" w:rsidP="008F3426">
      <w:r w:rsidRPr="008F3426">
        <w:t>His three children were left with burns and their house destroyed.</w:t>
      </w:r>
    </w:p>
    <w:p w14:paraId="1ADCF6AE" w14:textId="77777777" w:rsidR="008F3426" w:rsidRPr="008F3426" w:rsidRDefault="008F3426" w:rsidP="008F3426">
      <w:r w:rsidRPr="008F3426">
        <w:rPr>
          <w:b/>
          <w:bCs/>
        </w:rPr>
        <w:t>Five dead</w:t>
      </w:r>
    </w:p>
    <w:p w14:paraId="29F03D7D" w14:textId="77777777" w:rsidR="008F3426" w:rsidRPr="008F3426" w:rsidRDefault="008F3426" w:rsidP="008F3426">
      <w:r w:rsidRPr="008F3426">
        <w:t xml:space="preserve">Following the incidents, </w:t>
      </w:r>
      <w:proofErr w:type="spellStart"/>
      <w:r w:rsidRPr="008F3426">
        <w:t>Wangwe</w:t>
      </w:r>
      <w:proofErr w:type="spellEnd"/>
      <w:r w:rsidRPr="008F3426">
        <w:t xml:space="preserve"> has installed eight lightning arresters in the constituency and pledged more.</w:t>
      </w:r>
    </w:p>
    <w:p w14:paraId="0073BACF" w14:textId="77777777" w:rsidR="008F3426" w:rsidRPr="008F3426" w:rsidRDefault="008F3426" w:rsidP="008F3426">
      <w:r w:rsidRPr="008F3426">
        <w:t>Buying and installing one arrester, he said, cost Sh2.5 million.</w:t>
      </w:r>
    </w:p>
    <w:p w14:paraId="72D234DE" w14:textId="77777777" w:rsidR="008F3426" w:rsidRPr="008F3426" w:rsidRDefault="008F3426" w:rsidP="008F3426">
      <w:r w:rsidRPr="008F3426">
        <w:t xml:space="preserve">“There is need for construction of a disaster centre to help train locals and institutions on how to respond during lightning incidents in schools and homes. Many people do not know the dangers,” </w:t>
      </w:r>
      <w:proofErr w:type="spellStart"/>
      <w:r w:rsidRPr="008F3426">
        <w:t>Wangwe</w:t>
      </w:r>
      <w:proofErr w:type="spellEnd"/>
      <w:r w:rsidRPr="008F3426">
        <w:t xml:space="preserve"> said.</w:t>
      </w:r>
    </w:p>
    <w:p w14:paraId="05432629" w14:textId="77777777" w:rsidR="008F3426" w:rsidRPr="008F3426" w:rsidRDefault="008F3426" w:rsidP="008F3426">
      <w:r w:rsidRPr="008F3426">
        <w:t xml:space="preserve">In August 2015, seven pupils were struck by lightning while playing football at St Luke </w:t>
      </w:r>
      <w:proofErr w:type="spellStart"/>
      <w:r w:rsidRPr="008F3426">
        <w:t>Lumakanda</w:t>
      </w:r>
      <w:proofErr w:type="spellEnd"/>
      <w:r w:rsidRPr="008F3426">
        <w:t xml:space="preserve"> Secondary School. Five of them died on the spot.</w:t>
      </w:r>
    </w:p>
    <w:p w14:paraId="53318592" w14:textId="7C1B9522" w:rsidR="00C72949" w:rsidRDefault="008F3426" w:rsidP="008F3426">
      <w:r w:rsidRPr="008F3426">
        <w:t xml:space="preserve">In 2010, 12 people died on the spot after lightning struck them in </w:t>
      </w:r>
      <w:proofErr w:type="spellStart"/>
      <w:r w:rsidRPr="008F3426">
        <w:t>Navakholo</w:t>
      </w:r>
      <w:proofErr w:type="spellEnd"/>
      <w:r w:rsidRPr="008F3426">
        <w:t>, where they were attending a church service.</w:t>
      </w:r>
    </w:p>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7239"/>
    <w:multiLevelType w:val="multilevel"/>
    <w:tmpl w:val="B06C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C5219"/>
    <w:multiLevelType w:val="multilevel"/>
    <w:tmpl w:val="877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26"/>
    <w:rsid w:val="008F3426"/>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75CA"/>
  <w15:chartTrackingRefBased/>
  <w15:docId w15:val="{38F5D043-B4E7-4395-A6A8-AEAD32A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426"/>
    <w:rPr>
      <w:rFonts w:ascii="Segoe UI" w:hAnsi="Segoe UI" w:cs="Segoe UI"/>
      <w:sz w:val="18"/>
      <w:szCs w:val="18"/>
    </w:rPr>
  </w:style>
  <w:style w:type="character" w:styleId="Hyperlink">
    <w:name w:val="Hyperlink"/>
    <w:basedOn w:val="DefaultParagraphFont"/>
    <w:uiPriority w:val="99"/>
    <w:unhideWhenUsed/>
    <w:rsid w:val="008F3426"/>
    <w:rPr>
      <w:color w:val="0563C1" w:themeColor="hyperlink"/>
      <w:u w:val="single"/>
    </w:rPr>
  </w:style>
  <w:style w:type="character" w:styleId="UnresolvedMention">
    <w:name w:val="Unresolved Mention"/>
    <w:basedOn w:val="DefaultParagraphFont"/>
    <w:uiPriority w:val="99"/>
    <w:semiHidden/>
    <w:unhideWhenUsed/>
    <w:rsid w:val="008F3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39705">
      <w:bodyDiv w:val="1"/>
      <w:marLeft w:val="0"/>
      <w:marRight w:val="0"/>
      <w:marTop w:val="0"/>
      <w:marBottom w:val="0"/>
      <w:divBdr>
        <w:top w:val="none" w:sz="0" w:space="0" w:color="auto"/>
        <w:left w:val="none" w:sz="0" w:space="0" w:color="auto"/>
        <w:bottom w:val="none" w:sz="0" w:space="0" w:color="auto"/>
        <w:right w:val="none" w:sz="0" w:space="0" w:color="auto"/>
      </w:divBdr>
    </w:div>
    <w:div w:id="8922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ndardmedia.co.ke/article/2001315184/60-students-injured-in-lightning-str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tandardmedia.co.ke/author/raphael-wanjala-and-jackline-inyanj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2019-03-12T20:11:00Z</dcterms:created>
  <dcterms:modified xsi:type="dcterms:W3CDTF">2019-03-12T20:14:00Z</dcterms:modified>
</cp:coreProperties>
</file>