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49" w:rsidRPr="006439B2" w:rsidRDefault="006439B2">
      <w:pPr>
        <w:rPr>
          <w:b/>
        </w:rPr>
      </w:pPr>
      <w:r w:rsidRPr="006439B2">
        <w:rPr>
          <w:b/>
        </w:rPr>
        <w:t>LIGHTNING KILLS FOUR</w:t>
      </w:r>
      <w:r>
        <w:rPr>
          <w:b/>
        </w:rPr>
        <w:t xml:space="preserve"> TO</w:t>
      </w:r>
      <w:r w:rsidRPr="006439B2">
        <w:rPr>
          <w:b/>
        </w:rPr>
        <w:t>BACCO FAMERS</w:t>
      </w:r>
      <w:r>
        <w:rPr>
          <w:b/>
        </w:rPr>
        <w:t xml:space="preserve"> [Zimbabwe]</w:t>
      </w:r>
    </w:p>
    <w:p w:rsidR="006439B2" w:rsidRDefault="006439B2">
      <w:r>
        <w:t>Tuesday, February 19, 2019</w:t>
      </w:r>
    </w:p>
    <w:p w:rsidR="006439B2" w:rsidRDefault="006439B2">
      <w:hyperlink r:id="rId6" w:history="1">
        <w:r w:rsidRPr="00BC3EC5">
          <w:rPr>
            <w:rStyle w:val="Hyperlink"/>
          </w:rPr>
          <w:t>http://www.newsdzezimbabwe.co.uk/2019/02/lightning-kills-four-tobacco-farmers.html</w:t>
        </w:r>
      </w:hyperlink>
    </w:p>
    <w:p w:rsidR="006439B2" w:rsidRDefault="006439B2">
      <w:bookmarkStart w:id="0" w:name="_GoBack"/>
      <w:r>
        <w:rPr>
          <w:noProof/>
        </w:rPr>
        <w:drawing>
          <wp:inline distT="0" distB="0" distL="0" distR="0" wp14:anchorId="14B6C5E4" wp14:editId="6929EE9C">
            <wp:extent cx="4946273" cy="52006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3205" t="20705" r="18750" b="8742"/>
                    <a:stretch/>
                  </pic:blipFill>
                  <pic:spPr bwMode="auto">
                    <a:xfrm>
                      <a:off x="0" y="0"/>
                      <a:ext cx="4970127" cy="5225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43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8A4" w:rsidRDefault="00F238A4" w:rsidP="006439B2">
      <w:pPr>
        <w:spacing w:after="0" w:line="240" w:lineRule="auto"/>
      </w:pPr>
      <w:r>
        <w:separator/>
      </w:r>
    </w:p>
  </w:endnote>
  <w:endnote w:type="continuationSeparator" w:id="0">
    <w:p w:rsidR="00F238A4" w:rsidRDefault="00F238A4" w:rsidP="0064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8A4" w:rsidRDefault="00F238A4" w:rsidP="006439B2">
      <w:pPr>
        <w:spacing w:after="0" w:line="240" w:lineRule="auto"/>
      </w:pPr>
      <w:r>
        <w:separator/>
      </w:r>
    </w:p>
  </w:footnote>
  <w:footnote w:type="continuationSeparator" w:id="0">
    <w:p w:rsidR="00F238A4" w:rsidRDefault="00F238A4" w:rsidP="00643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25"/>
    <w:rsid w:val="006439B2"/>
    <w:rsid w:val="00711825"/>
    <w:rsid w:val="00D56F49"/>
    <w:rsid w:val="00F2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C4238"/>
  <w15:chartTrackingRefBased/>
  <w15:docId w15:val="{87423D08-0D85-451B-B07F-77F85DDD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9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sdzezimbabwe.co.uk/2019/02/lightning-kills-four-tobacco-farmers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>Vaisala Oyj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2</cp:revision>
  <cp:lastPrinted>2019-02-19T21:08:00Z</cp:lastPrinted>
  <dcterms:created xsi:type="dcterms:W3CDTF">2019-02-19T21:05:00Z</dcterms:created>
  <dcterms:modified xsi:type="dcterms:W3CDTF">2019-02-19T21:08:00Z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2019-02-19T21:05:29.9635203Z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1913889954</vt:i4>
  </property>
  <property fmtid="{D5CDD505-2E9C-101B-9397-08002B2CF9AE}" pid="11" name="_NewReviewCycle">
    <vt:lpwstr/>
  </property>
  <property fmtid="{D5CDD505-2E9C-101B-9397-08002B2CF9AE}" pid="12" name="_EmailSubject">
    <vt:lpwstr>Mailchimp Template Test - "The February Flash 2019"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</Properties>
</file>