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27DD" w14:textId="59F44D04" w:rsidR="00FC7D1F" w:rsidRDefault="00465C43" w:rsidP="00242012">
      <w:pPr>
        <w:pStyle w:val="Sansinterligne"/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</w:pPr>
      <w:r w:rsidRPr="00465C43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 xml:space="preserve">Senegal: </w:t>
      </w:r>
      <w:proofErr w:type="spellStart"/>
      <w:r w:rsidRPr="00465C43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>Vélingara</w:t>
      </w:r>
      <w:proofErr w:type="spellEnd"/>
      <w:r w:rsidRPr="00465C43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 xml:space="preserve">: Lightning kills a man in his </w:t>
      </w:r>
      <w:proofErr w:type="gramStart"/>
      <w:r w:rsidRPr="00465C43">
        <w:rPr>
          <w:rFonts w:asciiTheme="minorHAnsi" w:eastAsia="Times New Roman" w:hAnsiTheme="minorHAnsi" w:cstheme="minorHAnsi"/>
          <w:b/>
          <w:bCs/>
          <w:kern w:val="36"/>
          <w:lang w:val="en-GB" w:eastAsia="fr-FR"/>
        </w:rPr>
        <w:t>fifties</w:t>
      </w:r>
      <w:proofErr w:type="gramEnd"/>
    </w:p>
    <w:p w14:paraId="5E435017" w14:textId="77777777" w:rsidR="00465C43" w:rsidRPr="00242012" w:rsidRDefault="00465C43" w:rsidP="00242012">
      <w:pPr>
        <w:pStyle w:val="Sansinterligne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</w:p>
    <w:p w14:paraId="0026DBD7" w14:textId="486A31BC" w:rsidR="00242012" w:rsidRDefault="00465C43" w:rsidP="00242012">
      <w:pPr>
        <w:pStyle w:val="Sansinterligne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  <w:r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>14</w:t>
      </w:r>
      <w:r w:rsidR="00242012" w:rsidRPr="00242012">
        <w:rPr>
          <w:rFonts w:asciiTheme="majorHAnsi" w:eastAsia="Times New Roman" w:hAnsiTheme="majorHAnsi" w:cstheme="majorHAnsi"/>
          <w:b/>
          <w:bCs/>
          <w:kern w:val="36"/>
          <w:vertAlign w:val="superscript"/>
          <w:lang w:val="en-GB" w:eastAsia="fr-FR"/>
        </w:rPr>
        <w:t>th</w:t>
      </w:r>
      <w:r w:rsidR="00242012"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 xml:space="preserve"> </w:t>
      </w:r>
      <w:r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>October</w:t>
      </w:r>
      <w:r w:rsidR="00242012"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  <w:t xml:space="preserve"> 2023</w:t>
      </w:r>
    </w:p>
    <w:p w14:paraId="59467B94" w14:textId="77777777" w:rsidR="00242012" w:rsidRPr="00242012" w:rsidRDefault="00242012" w:rsidP="00242012">
      <w:pPr>
        <w:pStyle w:val="Sansinterligne"/>
        <w:rPr>
          <w:rFonts w:asciiTheme="majorHAnsi" w:eastAsia="Times New Roman" w:hAnsiTheme="majorHAnsi" w:cstheme="majorHAnsi"/>
          <w:b/>
          <w:bCs/>
          <w:kern w:val="36"/>
          <w:lang w:val="en-GB" w:eastAsia="fr-FR"/>
        </w:rPr>
      </w:pPr>
    </w:p>
    <w:p w14:paraId="5AA36446" w14:textId="77777777" w:rsidR="00465C43" w:rsidRPr="00465C43" w:rsidRDefault="00465C43" w:rsidP="00465C43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In his fifties, Samba Mballo left this world. The father of a family was killed by lightning yesterday as light rain fell in his village.</w:t>
      </w:r>
    </w:p>
    <w:p w14:paraId="494AC6B1" w14:textId="77777777" w:rsidR="00465C43" w:rsidRPr="00465C43" w:rsidRDefault="00465C43" w:rsidP="00465C43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</w:p>
    <w:p w14:paraId="54B55867" w14:textId="77777777" w:rsidR="00465C43" w:rsidRPr="00465C43" w:rsidRDefault="00465C43" w:rsidP="00465C43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The incident took place in </w:t>
      </w:r>
      <w:proofErr w:type="spellStart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Saré</w:t>
      </w:r>
      <w:proofErr w:type="spellEnd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 </w:t>
      </w:r>
      <w:proofErr w:type="spellStart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Badiou</w:t>
      </w:r>
      <w:proofErr w:type="spellEnd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, a village in the commune of </w:t>
      </w:r>
      <w:proofErr w:type="spellStart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Wassadou</w:t>
      </w:r>
      <w:proofErr w:type="spellEnd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, in the </w:t>
      </w:r>
      <w:proofErr w:type="spellStart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Vélingara</w:t>
      </w:r>
      <w:proofErr w:type="spellEnd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 department. The man was returning from a meeting at the </w:t>
      </w:r>
      <w:proofErr w:type="spellStart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Kaouné</w:t>
      </w:r>
      <w:proofErr w:type="spellEnd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 health post. </w:t>
      </w:r>
    </w:p>
    <w:p w14:paraId="4C0D5B08" w14:textId="77777777" w:rsidR="00465C43" w:rsidRPr="00465C43" w:rsidRDefault="00465C43" w:rsidP="00465C43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</w:p>
    <w:p w14:paraId="376A2629" w14:textId="77777777" w:rsidR="00465C43" w:rsidRPr="00465C43" w:rsidRDefault="00465C43" w:rsidP="00465C43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It was after this meeting that Samba Mballo returned to </w:t>
      </w:r>
      <w:proofErr w:type="spellStart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Saré</w:t>
      </w:r>
      <w:proofErr w:type="spellEnd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 xml:space="preserve"> </w:t>
      </w:r>
      <w:proofErr w:type="spellStart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Badiou</w:t>
      </w:r>
      <w:proofErr w:type="spellEnd"/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, his village. A few minutes later, as he busied himself with his luggage, lightning struck him.</w:t>
      </w:r>
    </w:p>
    <w:p w14:paraId="7E46CE14" w14:textId="77777777" w:rsidR="00465C43" w:rsidRPr="00465C43" w:rsidRDefault="00465C43" w:rsidP="00465C43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</w:p>
    <w:p w14:paraId="69483C4C" w14:textId="7D5CD7A3" w:rsidR="00FC7D1F" w:rsidRDefault="00465C43" w:rsidP="00465C43">
      <w:pPr>
        <w:pStyle w:val="Sansinterligne"/>
        <w:jc w:val="both"/>
        <w:rPr>
          <w:rFonts w:asciiTheme="majorHAnsi" w:eastAsia="Times New Roman" w:hAnsiTheme="majorHAnsi" w:cstheme="majorHAnsi"/>
          <w:kern w:val="36"/>
          <w:lang w:val="en-GB" w:eastAsia="fr-FR"/>
        </w:rPr>
      </w:pPr>
      <w:r w:rsidRPr="00465C43">
        <w:rPr>
          <w:rFonts w:asciiTheme="majorHAnsi" w:eastAsia="Times New Roman" w:hAnsiTheme="majorHAnsi" w:cstheme="majorHAnsi"/>
          <w:kern w:val="36"/>
          <w:lang w:val="en-GB" w:eastAsia="fr-FR"/>
        </w:rPr>
        <w:t>Buried this Saturday morning, Samba Mballo leaves behind a wife and six children.</w:t>
      </w:r>
    </w:p>
    <w:p w14:paraId="67D3BEFF" w14:textId="77777777" w:rsidR="00465C43" w:rsidRPr="00FC7D1F" w:rsidRDefault="00465C43" w:rsidP="00465C43">
      <w:pPr>
        <w:pStyle w:val="Sansinterligne"/>
        <w:jc w:val="both"/>
        <w:rPr>
          <w:rFonts w:asciiTheme="majorHAnsi" w:hAnsiTheme="majorHAnsi" w:cstheme="majorHAnsi"/>
          <w:lang w:val="en-GB"/>
        </w:rPr>
      </w:pPr>
    </w:p>
    <w:p w14:paraId="601B8513" w14:textId="77777777" w:rsidR="00465C43" w:rsidRPr="00465C43" w:rsidRDefault="00465C43" w:rsidP="00465C43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hyperlink r:id="rId5" w:history="1">
        <w:r w:rsidRPr="00465C43">
          <w:rPr>
            <w:rStyle w:val="Lienhypertexte"/>
            <w:rFonts w:asciiTheme="minorHAnsi" w:hAnsiTheme="minorHAnsi" w:cstheme="minorHAnsi"/>
            <w:sz w:val="22"/>
            <w:szCs w:val="22"/>
            <w:lang w:val="en-GB"/>
          </w:rPr>
          <w:t>https://www.seneweb.com/news/Societe/velingara-la-foudre-tue-un-quinquagenair_n_423054.html</w:t>
        </w:r>
      </w:hyperlink>
    </w:p>
    <w:p w14:paraId="1143ED5F" w14:textId="539567FD" w:rsidR="002D3FAD" w:rsidRDefault="00FC7D1F" w:rsidP="00FC7D1F">
      <w:pPr>
        <w:pStyle w:val="Sansinterligne"/>
        <w:rPr>
          <w:lang w:val="fr-FR"/>
        </w:rPr>
      </w:pPr>
      <w:proofErr w:type="gramStart"/>
      <w:r w:rsidRPr="00FC7D1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Source:</w:t>
      </w:r>
      <w:proofErr w:type="gramEnd"/>
      <w:r w:rsidRPr="00FC7D1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Stéphane Schmitt - sts@meteorage.com.</w:t>
      </w:r>
    </w:p>
    <w:p w14:paraId="7ACF2310" w14:textId="77777777" w:rsidR="002D3FAD" w:rsidRDefault="002D3FAD" w:rsidP="003422A8">
      <w:pPr>
        <w:pStyle w:val="Sansinterligne"/>
        <w:rPr>
          <w:lang w:val="fr-FR"/>
        </w:rPr>
      </w:pPr>
    </w:p>
    <w:p w14:paraId="59B1C805" w14:textId="0F727790" w:rsidR="00465C43" w:rsidRPr="00465C43" w:rsidRDefault="00465C43" w:rsidP="00465C43">
      <w:pPr>
        <w:pStyle w:val="Titre1"/>
        <w:rPr>
          <w:rFonts w:ascii="Calibri corps" w:hAnsi="Calibri corps" w:cstheme="majorHAnsi"/>
          <w:sz w:val="22"/>
          <w:szCs w:val="22"/>
          <w:lang w:val="fr-FR"/>
        </w:rPr>
      </w:pPr>
      <w:r>
        <w:rPr>
          <w:rFonts w:ascii="Calibri corps" w:hAnsi="Calibri corps" w:cstheme="majorHAnsi"/>
          <w:sz w:val="22"/>
          <w:szCs w:val="22"/>
          <w:lang w:val="fr-FR"/>
        </w:rPr>
        <w:t xml:space="preserve">Sénégal : </w:t>
      </w:r>
      <w:r w:rsidRPr="00465C43">
        <w:rPr>
          <w:rFonts w:ascii="Calibri corps" w:hAnsi="Calibri corps" w:cstheme="majorHAnsi"/>
          <w:sz w:val="22"/>
          <w:szCs w:val="22"/>
          <w:lang w:val="fr-FR"/>
        </w:rPr>
        <w:t>Vélingara : La foudre tue un quinquagénaire</w:t>
      </w:r>
    </w:p>
    <w:p w14:paraId="302D0905" w14:textId="6E6B0E22" w:rsidR="002D3FAD" w:rsidRPr="006C4B8A" w:rsidRDefault="00465C43" w:rsidP="002D3FAD">
      <w:pPr>
        <w:pStyle w:val="Titre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14 </w:t>
      </w:r>
      <w:proofErr w:type="gramStart"/>
      <w:r>
        <w:rPr>
          <w:rFonts w:asciiTheme="minorHAnsi" w:hAnsiTheme="minorHAnsi" w:cstheme="minorHAnsi"/>
          <w:sz w:val="22"/>
          <w:szCs w:val="22"/>
          <w:lang w:val="fr-FR"/>
        </w:rPr>
        <w:t>Octobre</w:t>
      </w:r>
      <w:proofErr w:type="gramEnd"/>
      <w:r w:rsidR="002D3FAD">
        <w:rPr>
          <w:rFonts w:asciiTheme="minorHAnsi" w:hAnsiTheme="minorHAnsi" w:cstheme="minorHAnsi"/>
          <w:sz w:val="22"/>
          <w:szCs w:val="22"/>
          <w:lang w:val="fr-FR"/>
        </w:rPr>
        <w:t xml:space="preserve"> 2023</w:t>
      </w:r>
    </w:p>
    <w:p w14:paraId="22F16581" w14:textId="1C0A2EEE" w:rsidR="00465C43" w:rsidRPr="00465C43" w:rsidRDefault="00465C43" w:rsidP="00465C43">
      <w:pPr>
        <w:jc w:val="both"/>
        <w:rPr>
          <w:rFonts w:asciiTheme="majorHAnsi" w:eastAsiaTheme="majorEastAsia" w:hAnsiTheme="majorHAnsi" w:cstheme="majorHAnsi"/>
          <w:lang w:eastAsia="en-US"/>
        </w:rPr>
      </w:pPr>
      <w:bookmarkStart w:id="0" w:name="_Hlk83116580"/>
      <w:r w:rsidRPr="00465C43">
        <w:rPr>
          <w:rFonts w:asciiTheme="majorHAnsi" w:eastAsiaTheme="majorEastAsia" w:hAnsiTheme="majorHAnsi" w:cstheme="majorHAnsi"/>
          <w:lang w:eastAsia="en-US"/>
        </w:rPr>
        <w:t xml:space="preserve">Âgé d'une cinquantaine d'années, Samba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Mballo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 xml:space="preserve">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à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 xml:space="preserve">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quitté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 xml:space="preserve"> ce bas monde. Ce père de famille a été tué par la foudre hier au moment où une fine pluie tombait dans son village.</w:t>
      </w:r>
    </w:p>
    <w:p w14:paraId="21CFBEE3" w14:textId="77777777" w:rsidR="00465C43" w:rsidRPr="00465C43" w:rsidRDefault="00465C43" w:rsidP="00465C43">
      <w:pPr>
        <w:jc w:val="both"/>
        <w:rPr>
          <w:rFonts w:asciiTheme="majorHAnsi" w:eastAsiaTheme="majorEastAsia" w:hAnsiTheme="majorHAnsi" w:cstheme="majorHAnsi"/>
          <w:lang w:eastAsia="en-US"/>
        </w:rPr>
      </w:pPr>
    </w:p>
    <w:p w14:paraId="39DAC6B5" w14:textId="77777777" w:rsidR="00465C43" w:rsidRPr="00465C43" w:rsidRDefault="00465C43" w:rsidP="00465C43">
      <w:pPr>
        <w:jc w:val="both"/>
        <w:rPr>
          <w:rFonts w:asciiTheme="majorHAnsi" w:eastAsiaTheme="majorEastAsia" w:hAnsiTheme="majorHAnsi" w:cstheme="majorHAnsi"/>
          <w:lang w:eastAsia="en-US"/>
        </w:rPr>
      </w:pPr>
      <w:r w:rsidRPr="00465C43">
        <w:rPr>
          <w:rFonts w:asciiTheme="majorHAnsi" w:eastAsiaTheme="majorEastAsia" w:hAnsiTheme="majorHAnsi" w:cstheme="majorHAnsi"/>
          <w:lang w:eastAsia="en-US"/>
        </w:rPr>
        <w:t xml:space="preserve">Les faits se sont déroulés à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Saré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 xml:space="preserve"> Badiou, un village de la commune de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Wassadou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 xml:space="preserve">, situé dans le département de Vélingara. L'homme revenait d'une réunion au poste de santé de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Kaouné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>. </w:t>
      </w:r>
    </w:p>
    <w:p w14:paraId="1905E918" w14:textId="77777777" w:rsidR="00465C43" w:rsidRPr="00465C43" w:rsidRDefault="00465C43" w:rsidP="00465C43">
      <w:pPr>
        <w:jc w:val="both"/>
        <w:rPr>
          <w:rFonts w:asciiTheme="majorHAnsi" w:eastAsiaTheme="majorEastAsia" w:hAnsiTheme="majorHAnsi" w:cstheme="majorHAnsi"/>
          <w:lang w:eastAsia="en-US"/>
        </w:rPr>
      </w:pPr>
    </w:p>
    <w:p w14:paraId="12CC014F" w14:textId="77777777" w:rsidR="00465C43" w:rsidRPr="00465C43" w:rsidRDefault="00465C43" w:rsidP="00465C43">
      <w:pPr>
        <w:jc w:val="both"/>
        <w:rPr>
          <w:rFonts w:asciiTheme="majorHAnsi" w:eastAsiaTheme="majorEastAsia" w:hAnsiTheme="majorHAnsi" w:cstheme="majorHAnsi"/>
          <w:lang w:eastAsia="en-US"/>
        </w:rPr>
      </w:pPr>
      <w:r w:rsidRPr="00465C43">
        <w:rPr>
          <w:rFonts w:asciiTheme="majorHAnsi" w:eastAsiaTheme="majorEastAsia" w:hAnsiTheme="majorHAnsi" w:cstheme="majorHAnsi"/>
          <w:lang w:eastAsia="en-US"/>
        </w:rPr>
        <w:t xml:space="preserve">C'est après cette rencontre que Samba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Mballo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 xml:space="preserve"> a regagné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Saré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 xml:space="preserve"> Badiou, son village. Quelques minutes plus tard, alors qu'il s'affairait autour de ses bagages, la foudre lui est tombée dessus.</w:t>
      </w:r>
    </w:p>
    <w:p w14:paraId="375AE108" w14:textId="77777777" w:rsidR="00465C43" w:rsidRPr="00465C43" w:rsidRDefault="00465C43" w:rsidP="00465C43">
      <w:pPr>
        <w:jc w:val="both"/>
        <w:rPr>
          <w:rFonts w:asciiTheme="majorHAnsi" w:eastAsiaTheme="majorEastAsia" w:hAnsiTheme="majorHAnsi" w:cstheme="majorHAnsi"/>
          <w:lang w:eastAsia="en-US"/>
        </w:rPr>
      </w:pPr>
    </w:p>
    <w:p w14:paraId="3477C5A0" w14:textId="77777777" w:rsidR="00465C43" w:rsidRDefault="00465C43" w:rsidP="00465C43">
      <w:pPr>
        <w:jc w:val="both"/>
        <w:rPr>
          <w:rFonts w:asciiTheme="majorHAnsi" w:eastAsiaTheme="majorEastAsia" w:hAnsiTheme="majorHAnsi" w:cstheme="majorHAnsi"/>
          <w:lang w:eastAsia="en-US"/>
        </w:rPr>
      </w:pPr>
      <w:r w:rsidRPr="00465C43">
        <w:rPr>
          <w:rFonts w:asciiTheme="majorHAnsi" w:eastAsiaTheme="majorEastAsia" w:hAnsiTheme="majorHAnsi" w:cstheme="majorHAnsi"/>
          <w:lang w:eastAsia="en-US"/>
        </w:rPr>
        <w:t xml:space="preserve">Enterré ce samedi matin, Samba </w:t>
      </w:r>
      <w:proofErr w:type="spellStart"/>
      <w:r w:rsidRPr="00465C43">
        <w:rPr>
          <w:rFonts w:asciiTheme="majorHAnsi" w:eastAsiaTheme="majorEastAsia" w:hAnsiTheme="majorHAnsi" w:cstheme="majorHAnsi"/>
          <w:lang w:eastAsia="en-US"/>
        </w:rPr>
        <w:t>Mballo</w:t>
      </w:r>
      <w:proofErr w:type="spellEnd"/>
      <w:r w:rsidRPr="00465C43">
        <w:rPr>
          <w:rFonts w:asciiTheme="majorHAnsi" w:eastAsiaTheme="majorEastAsia" w:hAnsiTheme="majorHAnsi" w:cstheme="majorHAnsi"/>
          <w:lang w:eastAsia="en-US"/>
        </w:rPr>
        <w:t xml:space="preserve"> laisse derrière lui une épouse et six enfants.</w:t>
      </w:r>
    </w:p>
    <w:p w14:paraId="7EFA733A" w14:textId="77777777" w:rsidR="00465C43" w:rsidRPr="00465C43" w:rsidRDefault="00465C43" w:rsidP="00465C43">
      <w:pPr>
        <w:jc w:val="both"/>
        <w:rPr>
          <w:rFonts w:asciiTheme="majorHAnsi" w:eastAsiaTheme="majorEastAsia" w:hAnsiTheme="majorHAnsi" w:cstheme="majorHAnsi"/>
          <w:lang w:eastAsia="en-US"/>
        </w:rPr>
      </w:pPr>
    </w:p>
    <w:p w14:paraId="697CA4FF" w14:textId="6158F390" w:rsidR="00465C43" w:rsidRPr="00465C43" w:rsidRDefault="00465C43" w:rsidP="002D3FAD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465C43">
          <w:rPr>
            <w:rStyle w:val="Lienhypertexte"/>
            <w:rFonts w:asciiTheme="minorHAnsi" w:hAnsiTheme="minorHAnsi" w:cstheme="minorHAnsi"/>
            <w:sz w:val="22"/>
            <w:szCs w:val="22"/>
          </w:rPr>
          <w:t>https://www.seneweb.com/news/Societe/velingara-la-foudre-tue-un-quinquagenair_n_423054.html</w:t>
        </w:r>
      </w:hyperlink>
    </w:p>
    <w:p w14:paraId="1AA987DC" w14:textId="2743A779" w:rsidR="002D3FAD" w:rsidRPr="00465C43" w:rsidRDefault="002D3FAD" w:rsidP="002D3FAD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65C43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465C43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7" w:tgtFrame="_blank" w:history="1">
        <w:r w:rsidRPr="00465C43">
          <w:rPr>
            <w:rStyle w:val="Lienhypertexte"/>
            <w:rFonts w:asciiTheme="minorHAnsi" w:hAnsiTheme="minorHAnsi" w:cstheme="minorHAnsi"/>
            <w:color w:val="000000"/>
            <w:sz w:val="22"/>
            <w:szCs w:val="22"/>
            <w:u w:val="none"/>
          </w:rPr>
          <w:t>sts@meteorage.com</w:t>
        </w:r>
      </w:hyperlink>
      <w:r w:rsidRPr="00465C43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2CBF112C" w14:textId="77777777" w:rsidR="002D3FAD" w:rsidRPr="00465C43" w:rsidRDefault="002D3FAD" w:rsidP="003422A8">
      <w:pPr>
        <w:pStyle w:val="Sansinterligne"/>
        <w:rPr>
          <w:rFonts w:asciiTheme="minorHAnsi" w:hAnsiTheme="minorHAnsi" w:cstheme="minorHAnsi"/>
          <w:lang w:val="fr-FR"/>
        </w:rPr>
      </w:pPr>
    </w:p>
    <w:sectPr w:rsidR="002D3FAD" w:rsidRPr="00465C43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corp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42012"/>
    <w:rsid w:val="00276E8E"/>
    <w:rsid w:val="002D3FAD"/>
    <w:rsid w:val="002E2DF4"/>
    <w:rsid w:val="003422A8"/>
    <w:rsid w:val="0035552C"/>
    <w:rsid w:val="003C5F73"/>
    <w:rsid w:val="003E6A89"/>
    <w:rsid w:val="00465C43"/>
    <w:rsid w:val="004875C9"/>
    <w:rsid w:val="005E7456"/>
    <w:rsid w:val="00610D06"/>
    <w:rsid w:val="006A4DFC"/>
    <w:rsid w:val="006C3673"/>
    <w:rsid w:val="006C4B8A"/>
    <w:rsid w:val="007D1F64"/>
    <w:rsid w:val="008C2B98"/>
    <w:rsid w:val="00900D38"/>
    <w:rsid w:val="00901C3D"/>
    <w:rsid w:val="00937A0A"/>
    <w:rsid w:val="0094214B"/>
    <w:rsid w:val="00943BBD"/>
    <w:rsid w:val="009914C6"/>
    <w:rsid w:val="009E1952"/>
    <w:rsid w:val="00A642FF"/>
    <w:rsid w:val="00A71BBC"/>
    <w:rsid w:val="00AF57BD"/>
    <w:rsid w:val="00B36987"/>
    <w:rsid w:val="00B7599F"/>
    <w:rsid w:val="00BB13E8"/>
    <w:rsid w:val="00C3086A"/>
    <w:rsid w:val="00C5191A"/>
    <w:rsid w:val="00CB2F3F"/>
    <w:rsid w:val="00D51D00"/>
    <w:rsid w:val="00D84E06"/>
    <w:rsid w:val="00D94230"/>
    <w:rsid w:val="00E5457B"/>
    <w:rsid w:val="00E75D12"/>
    <w:rsid w:val="00EA3061"/>
    <w:rsid w:val="00ED6CDC"/>
    <w:rsid w:val="00F0689F"/>
    <w:rsid w:val="00F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57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Policepardfaut"/>
    <w:rsid w:val="001D1573"/>
  </w:style>
  <w:style w:type="character" w:customStyle="1" w:styleId="spanslectetxt">
    <w:name w:val="spanslectetxt"/>
    <w:basedOn w:val="Policepardfaut"/>
    <w:rsid w:val="001D1573"/>
  </w:style>
  <w:style w:type="character" w:styleId="Mentionnonrsolue">
    <w:name w:val="Unresolved Mention"/>
    <w:basedOn w:val="Policepardfau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F6939"/>
    <w:rPr>
      <w:b/>
      <w:bCs/>
    </w:rPr>
  </w:style>
  <w:style w:type="character" w:customStyle="1" w:styleId="post-title">
    <w:name w:val="post-title"/>
    <w:basedOn w:val="Policepardfaut"/>
    <w:rsid w:val="00BB13E8"/>
  </w:style>
  <w:style w:type="character" w:customStyle="1" w:styleId="uk-text-uppercase">
    <w:name w:val="uk-text-uppercase"/>
    <w:basedOn w:val="Policepardfau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Sansinterligne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Policepardfaut"/>
    <w:rsid w:val="00E5457B"/>
  </w:style>
  <w:style w:type="character" w:customStyle="1" w:styleId="time">
    <w:name w:val="time"/>
    <w:basedOn w:val="Policepardfaut"/>
    <w:rsid w:val="00E5457B"/>
  </w:style>
  <w:style w:type="character" w:customStyle="1" w:styleId="ctatext">
    <w:name w:val="ctatext"/>
    <w:basedOn w:val="Policepardfaut"/>
    <w:rsid w:val="00D84E06"/>
  </w:style>
  <w:style w:type="character" w:customStyle="1" w:styleId="posttitle">
    <w:name w:val="posttitle"/>
    <w:basedOn w:val="Policepardfaut"/>
    <w:rsid w:val="00D84E06"/>
  </w:style>
  <w:style w:type="paragraph" w:customStyle="1" w:styleId="p1">
    <w:name w:val="p1"/>
    <w:basedOn w:val="Normal"/>
    <w:rsid w:val="00EA3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s@meteor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eweb.com/news/Societe/velingara-la-foudre-tue-un-quinquagenair_n_423054.html" TargetMode="External"/><Relationship Id="rId5" Type="http://schemas.openxmlformats.org/officeDocument/2006/relationships/hyperlink" Target="https://www.seneweb.com/news/Societe/velingara-la-foudre-tue-un-quinquagenair_n_42305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Stéphane Schmitt</cp:lastModifiedBy>
  <cp:revision>29</cp:revision>
  <dcterms:created xsi:type="dcterms:W3CDTF">2022-01-21T11:26:00Z</dcterms:created>
  <dcterms:modified xsi:type="dcterms:W3CDTF">2023-10-19T04:08:00Z</dcterms:modified>
</cp:coreProperties>
</file>